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32"/>
          <w:szCs w:val="32"/>
        </w:rPr>
      </w:pPr>
      <w:bookmarkStart w:id="0" w:name="_Toc515226247"/>
      <w:bookmarkStart w:id="1" w:name="_Toc16502"/>
      <w:r>
        <w:rPr>
          <w:rFonts w:hint="eastAsia" w:ascii="仿宋" w:hAnsi="仿宋" w:eastAsia="仿宋"/>
          <w:b/>
        </w:rPr>
        <w:t>附件1</w:t>
      </w:r>
      <w:bookmarkEnd w:id="0"/>
      <w:bookmarkEnd w:id="1"/>
      <w:r>
        <w:rPr>
          <w:sz w:val="32"/>
          <w:szCs w:val="32"/>
        </w:rPr>
        <w:t xml:space="preserve">  </w:t>
      </w:r>
    </w:p>
    <w:p>
      <w:pPr>
        <w:jc w:val="center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  <w:lang w:val="en-US" w:eastAsia="zh-CN"/>
        </w:rPr>
        <w:t>广州市增城区</w:t>
      </w:r>
      <w:bookmarkStart w:id="2" w:name="_GoBack"/>
      <w:bookmarkEnd w:id="2"/>
      <w:r>
        <w:rPr>
          <w:rFonts w:hint="eastAsia" w:ascii="仿宋" w:hAnsi="仿宋" w:eastAsia="仿宋"/>
          <w:b/>
        </w:rPr>
        <w:t>预留城乡建设用地规模使用地块基本情况表</w:t>
      </w:r>
    </w:p>
    <w:tbl>
      <w:tblPr>
        <w:tblStyle w:val="2"/>
        <w:tblW w:w="15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203"/>
        <w:gridCol w:w="1820"/>
        <w:gridCol w:w="855"/>
        <w:gridCol w:w="1203"/>
        <w:gridCol w:w="1406"/>
        <w:gridCol w:w="1031"/>
        <w:gridCol w:w="1061"/>
        <w:gridCol w:w="1060"/>
        <w:gridCol w:w="1127"/>
        <w:gridCol w:w="1527"/>
        <w:gridCol w:w="1023"/>
        <w:gridCol w:w="9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地块编号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地块面积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地块位置</w:t>
            </w:r>
          </w:p>
        </w:tc>
        <w:tc>
          <w:tcPr>
            <w:tcW w:w="4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土地利用现状用途</w:t>
            </w:r>
          </w:p>
        </w:tc>
        <w:tc>
          <w:tcPr>
            <w:tcW w:w="4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落实前土地规划用途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镇（街道、农场、林场、开发区）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农用地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未利用地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农用地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其他土地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其中耕地（含可调整地类）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交通水利用地及其他建设用地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11.4743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永宁街道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九如村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10.5339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3.6786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0.9404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11.4741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11.4573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LS02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永宁街道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九如村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0.0130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LS03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0.0845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永宁街道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九如村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0.0544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0.0845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11.5718 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10.5770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3.6916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0.9948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0.0002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11.5716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11.5548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783" w:h="11850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E7B9B"/>
    <w:rsid w:val="3551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2020-11-20T07:24:00Z</dcterms:created>
  <dc:creator>dell</dc:creator>
  <cp:lastModifiedBy>cyrChenˇ</cp:lastModifiedBy>
  <dcterms:modified xsi:type="dcterms:W3CDTF">2020-11-20T07:39:33Z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